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006D00" w14:textId="05BD7563" w:rsidR="007166CE" w:rsidRDefault="00C77E5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04D0798" wp14:editId="52F9AD2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8625D2F" w14:textId="77777777" w:rsidR="007166CE" w:rsidRDefault="007166CE" w:rsidP="007166CE">
      <w:pPr>
        <w:pStyle w:val="berschrift1"/>
      </w:pPr>
      <w:r>
        <w:br w:type="page"/>
      </w:r>
      <w:r>
        <w:lastRenderedPageBreak/>
        <w:t>Vorwort</w:t>
      </w:r>
    </w:p>
    <w:p w14:paraId="509DB92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DD4E848" w14:textId="77777777" w:rsidR="007E1779" w:rsidRDefault="008D7463" w:rsidP="007166CE">
      <w:r>
        <w:t xml:space="preserve">Dieses Jahr hat uns allen eine Menge abverlangt – doch Gott hat uns hindurchgetragen. </w:t>
      </w:r>
    </w:p>
    <w:p w14:paraId="7BDFE73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7B56F96" w14:textId="77777777" w:rsidR="007E1779" w:rsidRDefault="007E1779" w:rsidP="007166CE">
      <w:r>
        <w:t>Vielleicht hat aber auch der eine oder die andere Lust, mitzumachen und neue Bücher zu erstellen – sprecht mich einfach an.</w:t>
      </w:r>
    </w:p>
    <w:p w14:paraId="6686A23C" w14:textId="77777777" w:rsidR="007166CE" w:rsidRDefault="007166CE" w:rsidP="007166CE">
      <w:r>
        <w:t>Euch allen wünsche ich Gottes reichen Segen und dass Ihr für Euch interessante Texte hier findet. Für Anregungen bin ich immer dankbar.</w:t>
      </w:r>
    </w:p>
    <w:p w14:paraId="560AC258" w14:textId="77777777" w:rsidR="007166CE" w:rsidRDefault="007166CE" w:rsidP="007166CE">
      <w:r>
        <w:t>Gruß &amp; Segen,</w:t>
      </w:r>
    </w:p>
    <w:p w14:paraId="75CE8F0B" w14:textId="77777777" w:rsidR="007166CE" w:rsidRDefault="007166CE" w:rsidP="007166CE">
      <w:r>
        <w:t>Andreas</w:t>
      </w:r>
    </w:p>
    <w:p w14:paraId="10529A7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648E051" w14:textId="50B8850E" w:rsidR="006259EE" w:rsidRDefault="006259EE" w:rsidP="006259EE">
      <w:pPr>
        <w:pStyle w:val="berschrift1"/>
      </w:pPr>
      <w:r w:rsidRPr="006259EE">
        <w:t xml:space="preserve">Unbekannt - Ein gloubwirdig / und warhafftig underricht </w:t>
      </w:r>
      <w:r w:rsidRPr="006259EE">
        <w:rPr>
          <w:rFonts w:eastAsiaTheme="majorEastAsia"/>
        </w:rPr>
        <w:t>… wie die Dhoringischen Pawern vor Franckenhawßen umb yhr mißhandlung gestrafft / und beyde Stett / Franckenhawßen und Molhawßen erobert worden</w:t>
      </w:r>
      <w:r>
        <w:rPr>
          <w:rStyle w:val="Fett"/>
          <w:rFonts w:eastAsiaTheme="majorEastAsia"/>
        </w:rPr>
        <w:t xml:space="preserve">. </w:t>
      </w:r>
    </w:p>
    <w:p w14:paraId="24D25D7E" w14:textId="77777777" w:rsidR="006259EE" w:rsidRDefault="006259EE" w:rsidP="006259EE">
      <w:pPr>
        <w:pStyle w:val="StandardWeb"/>
      </w:pPr>
      <w:r>
        <w:t xml:space="preserve">M.D. XXV. </w:t>
      </w:r>
    </w:p>
    <w:p w14:paraId="35596AFD" w14:textId="77777777" w:rsidR="006259EE" w:rsidRDefault="006259EE" w:rsidP="006259EE">
      <w:pPr>
        <w:pStyle w:val="StandardWeb"/>
      </w:pPr>
      <w:r>
        <w:t xml:space="preserve">Nach dem (wie der weyße Catho saget) vil leuth / vil reden / und man eyner yeden sache / pfleget entweder aus gunst zu zulegen oder aus neyd abzubrechen / und sonderlich von der schlacht / die itzo newlich und koum vor dreyen wochen / vor Franckenhawsen ym Land zu Dhoringen ergangen / mancherley geredt wirt. Dann etzlich die der sach recht underricht / sprechen das den Paweren recht geschehen / und das sie den tod wol verschuldet haben. Die andern aber / die der Pawernsach anhengig / und inen iren unchristlichen handel frevel / und gotslesterung billichen / die versprechen und tadeln die Fursten und Herren / so gemelte schlacht gethan / und sagen sie sollten die Pawern zu gnaden genomen / unnd nit also erschlagen und erwurget haben. Derhalben unnd damit die warheit an tag komme / unnd ein itzlicher unpartheyischer leser / bey im selbst ermessen mög. Ob die schuld der Fursten / oder der Pawern gewest / ist dis nachvolgend gloubwirdig underricht / ob gemelter schlacht und handlung von denen die dabey gewest / alle ding gesehen / gehort und tzum teyl selbst gehandelt haben / yn die feder angegeben / und tzu ewiger gedechtnis dis handels / yn truck gebracht worden wie nachvolget. </w:t>
      </w:r>
    </w:p>
    <w:p w14:paraId="426A38F0" w14:textId="77777777" w:rsidR="006259EE" w:rsidRDefault="006259EE" w:rsidP="006259EE">
      <w:pPr>
        <w:pStyle w:val="StandardWeb"/>
      </w:pPr>
      <w:r>
        <w:t xml:space="preserve">Örstlich nach dem Thomas Montzer weylund / eyn auffrurischer / vorfurischer und ketzerischer pfaffe / von wegen seyner falschen lehr / und verkerung des heiligen Ewangelions und Gotes worte / von Zwickaw / von Prage / von Halle / von Allstet / und andern orten vertriben / unnd sich entlich gen Mölhawsen gewendet / hat er die zu Mölhausen / und ander umbligende flecken ym Land zu Dhoringen mit seynem schwermenden geist und falscher lehre / dahin geredt / und als die / denen (wo sie sust lust zu tantzen haben) leychtlich zu pfeyffen ist / ouch leychtlich vermocht / das sie allen Gotes dinst / in allen iren kirchen abgeworffen / ire geistlichen Monch und Pfaffen ausgetriben / die kirchen beraubet / der heiligen bilder zu stucken gehawen / unnd das doch Christlichen oren erschrecklich zu hören ist, das heylig hochwirdig Sacrament an vil orten an die erden ausgeschutet / mit fuessen getretten / und mit Gots lesterlicher schmach gesaget / Bistu unser Got / so where dich unßer mit vil andern unchristlichen / unmenschlichen / und unsynnigen worten / hendeln / tzerstörung und verwustunge vil Clöster Clawsen und Goteshewser / dartzu mit mord / brand / roub und nhome / den sie dermassen getriben / das sie ouch weder der kindtbetterin oder sechswocherin / noch der unschuldigen kleynen kinder in der wiegen verschonet / Sonder sich aus geytz und begirde frombder güter yh lenger ye mher von den Pawern unnd Stetten ym Land tzu Dhoringen zu sammen geschlagen conspirirt / und geschworen haben / Sich ouch an der geistlichen güter / die sie schier aus allen Clöstern ym Land tzu Dhoringen geroubet / und under sich selbst verpewtet / nit lassen settigen / Sonder volgend ouch understanden / die weltlichen oberkeit und sonderlich die Graven tzu Stolberg / Schwartzburg / und Honsteyn / sampt etzlichen andern von dem gemeynen Adel yn gemeltem Land zu Dhoringen anzugreyffen / zufahen / zu bestricken / und sie entweder yn iren bund und secte zu dringen oder gar zu vertreyben. Wie sie dann yre etzlich aus iren eygen Schlossern / als nhamlich von Schletheym / Ebeleben / Bissingen / Almenhausen / Sebach / Arnszberg / auff dem Eyszweld und andern orten verjaget / und sich allenthalben als die ungehorsamen / und offenbare Straß und kirchen rewber erzeigt haben / Alles wider ir gethan pflucht und eide wider Got Ehr und rechte / und sonderlich wider die guldin Bulla / und Keyserlicher Majestat und des gantzen heyligen Reyches gemeynen Landtfriden / aus wölches innhalt und aus crafft beider recthen / sie mit der that / in die acht und aberacht eyngefallen und leyb und gut verwurckt haben. </w:t>
      </w:r>
    </w:p>
    <w:p w14:paraId="00171E8A" w14:textId="77777777" w:rsidR="006259EE" w:rsidRDefault="006259EE" w:rsidP="006259EE">
      <w:pPr>
        <w:pStyle w:val="StandardWeb"/>
      </w:pPr>
      <w:r>
        <w:t xml:space="preserve">Do nu solich ir Gotslesterung / frevel / ungehorßam / unchristlich und unmenschlich mißhandlunge / durch vilfaltige clag der beleidigten / an den Durchlauchten Hochgebornen Fursten und Herren / Hern Görigen Hertzog zu Sachssen Landtgraven yn Dhoringen / und Marggraven tzue Meyssen gelanget / Hat seyn Furstlich genad / als ein Chrsitlicher Gotsforchtiger und Keyserlicher Majestat und des heiligen Römischen Reyches gehorsamer und getrewer Furste / behertziget / die grosse not der vertriben / verjagten / gefangen und beroubten personen / beider stende der Geistlichen unnd der Weltichen / Doneben ouch den grossen gewalt und frevel der Pawern / und tzuvoraus die unchristlichen grewlichen schmach unnd lesterung Gotes und seyner liben heiligen / Und sich von stund an aus seynem Furstlichen hoflager zu Dreßden erhaben / gen Leyptzick verfuget / und aldo etzlich seyner Ritterschaft und Manschafft versamelt / Daneben ouch etzliche Fursten und Herren / seyner Genaden Oheymen / Söne und Schweger umb hilff und beystand ersucht, die dann seyner F.G. ungewegert auffs furderlichst zugetzogen / Und von aller örst der Durchlaucht und Hochgeborn Furst und Herre / Herr Philips Landtgraff zu Hessen etc. sampt dem Durchlauchten Hochgeborn Fursten und Herren / Herren Heinrichen Hertzogen tzu Brunschweyg etc. am Sontag Cantate nechst verschinen fur Franchenhawsen kommen / Aldo seyn F.G. der pawern bey acht tawset auff eym hauffen gefunden / mit denen er so bald ein scharmitzel desselben tages angefangen / yhm wolchem doch auff beyden teylen wenig schaden geschehen. </w:t>
      </w:r>
    </w:p>
    <w:p w14:paraId="11FB5553" w14:textId="77777777" w:rsidR="006259EE" w:rsidRDefault="006259EE" w:rsidP="006259EE">
      <w:pPr>
        <w:pStyle w:val="StandardWeb"/>
      </w:pPr>
      <w:r>
        <w:t xml:space="preserve">Nach volgenden Montages ist obgemelter Hertzog Georig zu Sachssen mit seynem volcke dis orts ouch ankommen / Und als die Pawern vermarckt das der ernst vorhanden / haben sie ein sticklichen berge neben Franckenhawsen gelegen / darauff sie dann iren vorteil ersehen / eyngenomen / und den Fursten ein brieve tzugeschriben / nachvolgenden lawtes. </w:t>
      </w:r>
    </w:p>
    <w:p w14:paraId="720505AD" w14:textId="77777777" w:rsidR="006259EE" w:rsidRDefault="006259EE" w:rsidP="006259EE">
      <w:pPr>
        <w:pStyle w:val="StandardWeb"/>
      </w:pPr>
      <w:r>
        <w:t xml:space="preserve">Wir bekennen Jesum Christum </w:t>
      </w:r>
    </w:p>
    <w:p w14:paraId="45B7B201" w14:textId="77777777" w:rsidR="006259EE" w:rsidRDefault="006259EE" w:rsidP="006259EE">
      <w:pPr>
        <w:pStyle w:val="StandardWeb"/>
      </w:pPr>
      <w:r>
        <w:t xml:space="preserve">Wir sint nicht hie yemant was tzu thon Joannis am andern / Sonder von wegen Götlicher gerechtikeit / tzuerhalten / Wir sint ouch nit hie / von wegen blut vergiessung / Wolt ir das ouch thon / so wollen wir euch nichtzig thon / darnach hab sich ein yeder tzu halten. </w:t>
      </w:r>
    </w:p>
    <w:p w14:paraId="3334B73E" w14:textId="77777777" w:rsidR="006259EE" w:rsidRDefault="006259EE" w:rsidP="006259EE">
      <w:pPr>
        <w:pStyle w:val="StandardWeb"/>
      </w:pPr>
      <w:r>
        <w:t xml:space="preserve">Nach vorlesung dis brieves / Haben die Fursten den Pawern widerumb geschriben und geantwurt lawth nachvolgender tzedel. </w:t>
      </w:r>
    </w:p>
    <w:p w14:paraId="08668810" w14:textId="77777777" w:rsidR="006259EE" w:rsidRDefault="006259EE" w:rsidP="006259EE">
      <w:pPr>
        <w:pStyle w:val="StandardWeb"/>
      </w:pPr>
      <w:r>
        <w:t xml:space="preserve">Den brudern von Franckenhawsen tzu handen. </w:t>
      </w:r>
    </w:p>
    <w:p w14:paraId="607E8CAD" w14:textId="77777777" w:rsidR="006259EE" w:rsidRDefault="006259EE" w:rsidP="006259EE">
      <w:pPr>
        <w:pStyle w:val="StandardWeb"/>
      </w:pPr>
      <w:r>
        <w:t xml:space="preserve">Dieweyl ir euch aus angenommer untuget und vorfurischen lere / ewers felschers des Ewangelions / vilfaltig wider unsern erlößer Jesum Christum mit mord / brand / und manicherley mißbietung Gotes / und sonderlich dem heiligen Hochwirdigen Sacrament und ander lesterung ertzeyget / Darumb sint wir / als diejhenen / denen von Got das schwert bevolhen / hie versamelt / euch darumb als die lesterer Gotes zustraffen. Aber nichts des weniger aus Christlicher lieb / und sonderlich das wir dafuer halten / das manich arm man / bößlich dartzu verfurt / So haben wir bey uns beschlossen. Wue ir uns den falschen Propheten Thomas Montzer sampt seynem anhange lebendig heraus antwortet / und ir euch in unser gnad und ungnad ergebet / So wollen wir euch dermassen annhemen / Und uns dermassen gegen euch ertzeygen / das ir dannocht nach gelegenheit der sachen / unser gnad befinden sollet / begern des ewer eylent antwort. </w:t>
      </w:r>
    </w:p>
    <w:p w14:paraId="71E7B1E5" w14:textId="77777777" w:rsidR="006259EE" w:rsidRDefault="006259EE" w:rsidP="006259EE">
      <w:pPr>
        <w:pStyle w:val="StandardWeb"/>
      </w:pPr>
      <w:r>
        <w:t xml:space="preserve">Do dieser brive yn der Pawern versamlung verlesen / hat Thomas Montzer herfur getretten unnd die Pawern gefraget / ob sie das thon / und yne ubergeben wollten / Haben sie all geschrien Neyn / Neyn / Wir wollen tod unnd lebend / bey einander bleyben / Darauff er sie getrost und inen verheissen hat / er wollte alle pfeyl und geschosß des widerteyls in seyn ermel auff fahren / und den veynden wider tzu ruck in ir getzeld treyben. </w:t>
      </w:r>
    </w:p>
    <w:p w14:paraId="60A0915B" w14:textId="77777777" w:rsidR="006259EE" w:rsidRDefault="006259EE" w:rsidP="006259EE">
      <w:pPr>
        <w:pStyle w:val="StandardWeb"/>
      </w:pPr>
      <w:r>
        <w:t xml:space="preserve">Hie tzwuschen haben die Fursten geratschlagt und beschlossen / das man die Pawern / dieweyl man mit dem reysigen tzeug nit an sie kommen möchte / örstlich mit dem geschutz aus irem lager treyben / und darnach tzu roß unnd tzu fusse angreyffen wolt. </w:t>
      </w:r>
    </w:p>
    <w:p w14:paraId="0AF530F2" w14:textId="77777777" w:rsidR="006259EE" w:rsidRDefault="006259EE" w:rsidP="006259EE">
      <w:pPr>
        <w:pStyle w:val="StandardWeb"/>
      </w:pPr>
      <w:r>
        <w:t xml:space="preserve">Als nu die Pawern vermarckt / wie sie auff allen seyten umbringet / Haben sie eyn Edelmat mit namen Caspar von Ruckesleben an dye Furstenn geschickt unnd genad gebetten / Denen die Fursten bey gemeltem irem botten geantwurt / das sie ynen gern gnad ertzeigen wollten / aber anderst nit dann lawt des obgemelten ihres brieves / und das sie ynen Thomas Montzer vor allen dingen lebendig uberantwurten sollten. </w:t>
      </w:r>
    </w:p>
    <w:p w14:paraId="7B636211" w14:textId="77777777" w:rsidR="006259EE" w:rsidRDefault="006259EE" w:rsidP="006259EE">
      <w:pPr>
        <w:pStyle w:val="StandardWeb"/>
      </w:pPr>
      <w:r>
        <w:t xml:space="preserve">Do seynt Graff Wolff von Stolberg sampt etzlichen Edellewten von den Pawern / zu den Fursten kommen / wölche sie von stund an bestrickt / und weyl sie von inen verstanden / das die Pawern den Montzer in keynen weg ubergeben wollten / er wurde dann zu vorn uberwunden / Haben sie den Pawern durch der selbigenn bestrickten Edellewt eynen / mit namen Hanßen von Werder tzu embotten / das sie sich in keyn disputation mit inen oder Möntzer begeben wolten / Dann es kan ein itzlicehr leßer abnhemen / das da von tzu disputirn ane not gewest / dieweyl Möntzers unnd der Pawern frevel ungehorsam und mißhandlung offentlich am tag / unnd die heilig schrifft allenthalben clerlich außtruckt / das man die ungehorsamen straffen / und eine yede seel der Oberkeit underworffen seyn soll. </w:t>
      </w:r>
    </w:p>
    <w:p w14:paraId="2EB6222F" w14:textId="77777777" w:rsidR="006259EE" w:rsidRDefault="006259EE" w:rsidP="006259EE">
      <w:pPr>
        <w:pStyle w:val="StandardWeb"/>
      </w:pPr>
      <w:r>
        <w:t xml:space="preserve">Dieweyl dann die Pawern auff irem furnhemen verstockt / mit iren auffgerichten fehnlin / unnd gewappenter hand gestanden / und sich tzur whöre geschickt. Haben die Fursten örstlich das geschutz lassen yn sie gehen / und wol getroffen / dadurch die Pawern gedrungen / iren vorteil zu ubergeben / ire ordnung zu trennen / und mit flüchtigem fusse der Stat zu zulouffen / Mit wölchen sich der Fursten reysig und fueß volck mit eyngedrungen / und also gemelte Stat Franckenhawsen / erobert / Und alle so sie darin gefunden unnd sich tzur whöhr gestalt haben / als der Pawren geschworn und verbruderte helffer und auffhalter / tzu todt gestochen und erschlagen / sampt den vilgemelten Pawern / deren uber die sechs tawsent auff der walstat beliben und tod befunden worden. </w:t>
      </w:r>
    </w:p>
    <w:p w14:paraId="1C4A303B" w14:textId="77777777" w:rsidR="006259EE" w:rsidRDefault="006259EE" w:rsidP="006259EE">
      <w:pPr>
        <w:pStyle w:val="StandardWeb"/>
      </w:pPr>
      <w:r>
        <w:t xml:space="preserve">Nach volendung der schlacht / ist Thomas Möntzer wunderberlich an eim bette zu Franckenhawsen gefunden und den Fursten uberantwort worden. Der dann alle sach bekannt / gros rew und leid uber seyn sund gehabt / gebeycht / und das heilig Sacrament under eyner gestalt nach Christlicher ordnung empfangen / und darnach aus Furstlicher gnad und nachlassung mit dem schwert gericht worden / so er doch wol ein andern todt unnd schwerere straff verdint hette. </w:t>
      </w:r>
    </w:p>
    <w:p w14:paraId="65290207" w14:textId="77777777" w:rsidR="006259EE" w:rsidRDefault="006259EE" w:rsidP="006259EE">
      <w:pPr>
        <w:pStyle w:val="StandardWeb"/>
      </w:pPr>
      <w:r>
        <w:t xml:space="preserve">Der gleychen sind auch etzlich ander / die gemelten Pawern zu dieser empörung und auffrur geraten und geholffen haben / irem vordinst nach / ouch mit dem schwert gericht worden. </w:t>
      </w:r>
    </w:p>
    <w:p w14:paraId="713FA207" w14:textId="77777777" w:rsidR="006259EE" w:rsidRDefault="006259EE" w:rsidP="006259EE">
      <w:pPr>
        <w:pStyle w:val="StandardWeb"/>
      </w:pPr>
      <w:r>
        <w:t xml:space="preserve">Nu bedenck ein itzlicher frommer Christ bey yhm selber / ob die Pawern umb ir unchristliche verhandlung / verstockt gemüt / und verhartung in irer boßheit / den tod nit wol verschuldet / Und ob die Fursten in dem recht / oder unrecht gethan / das sie das schwert tzu straff der bösen und schutz der frommen gebraucht haben / dartzu ynen dann Got ougenscheynlich gnad verlihen und beygestanden ist / Dann wo solich frevel ubelthat und Gotslesterung nit gestrafft / wurde Tewtsch Land gar bald / gar wüst unnd oed werden / und keyn from biderman vor solichen buben sicher bleyben mögen. </w:t>
      </w:r>
    </w:p>
    <w:p w14:paraId="3137DE6E" w14:textId="77777777" w:rsidR="006259EE" w:rsidRDefault="006259EE" w:rsidP="006259EE">
      <w:pPr>
        <w:pStyle w:val="berschrift2"/>
      </w:pPr>
      <w:r>
        <w:t>Wie Molhawßen eyngenommen.</w:t>
      </w:r>
    </w:p>
    <w:p w14:paraId="475CED6A" w14:textId="77777777" w:rsidR="006259EE" w:rsidRDefault="006259EE" w:rsidP="006259EE">
      <w:pPr>
        <w:pStyle w:val="StandardWeb"/>
      </w:pPr>
      <w:r>
        <w:t xml:space="preserve">Nach dem Franckenhawßen erobert / und die Pawern dis orts geschlagen worden / Hat der Durchlauchtigst und Hochgeborn Furst Hertzog Hans Churfurst tzu Sachssen etc. Den obgemelten Fursten tzu embotten / Wo sie willens weren / die zu Molhawßen ouch tzu straffen / wolt inen seyn Churfurstlich gnad dartzu helffen / und selber mit inen da fuer tzihen / Dann seyn Churfurstlich gnad nit weniger mißfallens trüge / ob deren von Molhawßen unbillichen hendeln / dann sie / Darauff gemelte Fursten / seyn Churfurstlich gnad gen Schlotheim zu ynen bescheyden / Wölchs / als die von Molhawßen vermarckt / haben sie sich understanden die Fursten tzu trennen / Und dem obgenannten Churfrusten geschriben / das sie seyner gnaden handlung sampt der von Erfurt und Northawsen tzwuschen Hertzog Georgen / dem Landtgraven zu Hessen und ynen erdulden könden / Wölchs dann seyn Churfurstlich gnad mit angenommen / Sonder seynem vorigen erbieten nach tzu den andern Fursten gen Schlotheim kommen / mit ynch fuer Molhawßen tzutzihen / Die dann / als sie all tzusammen kommen / dreytawsent wolgeruster pferdt / ein mercklich antzal zu fus / unnd ein gros geschutzs mit aller notturfft wol versehen bey einander gehabt haben. </w:t>
      </w:r>
    </w:p>
    <w:p w14:paraId="530CD1F9" w14:textId="77777777" w:rsidR="006259EE" w:rsidRDefault="006259EE" w:rsidP="006259EE">
      <w:pPr>
        <w:pStyle w:val="StandardWeb"/>
      </w:pPr>
      <w:r>
        <w:t xml:space="preserve">Do nun die burger / die grossen macht unnd einikeit der Fursten vermarckt / und das ir wenig in der Stat die tzur whör geschickt weren (Dann der schwarm vorhin aus dem Bynstock außgeflogen / unnd vor Franckenhawßen erschlagen was) Sint etzlich aus den nhamhafftigsten aus der Stat / den Fursten ym feld entgegen kommen / sich gedemütiget und gnad gebeten / Dartzu die Fursten geantwurt / das sie die grossen schmach und lesterung die sie Got und seynen heiligen ertzeigt / darzu den frevel und ungehorsam denn sie wider Keyserliche Majestat und sie geübet hetten / nit wüsten ungestrafft tzu lassen. Nicht dester weniger wo sie sich und die Stat in ir gnad unnd ungnad ergeben / wolten / sie die also annhemen / doch unabbruchlich Keyserlicher Majestat und das heiligen reychs gerechtikeit. </w:t>
      </w:r>
    </w:p>
    <w:p w14:paraId="2DE02ED3" w14:textId="77777777" w:rsidR="006259EE" w:rsidRDefault="006259EE" w:rsidP="006259EE">
      <w:pPr>
        <w:pStyle w:val="StandardWeb"/>
      </w:pPr>
      <w:r>
        <w:t xml:space="preserve">Als nu die Burger mit dieser antwurt wider yn die Stat komen / die gemeyn beruffen / und inen die vermeldet / Hat sich eyner mit namen pfeyffer / ein außgelouffen Monche Wölchen Montzer als tzu seynem stathalter doselbist hinder im verlassen het / sampt etzlichen andern auffrurischen dawider gesetzt / und nit dareyn willigen wöllen / das man die Stat solt auffgeben. Aber die andern frommen leute / haben aus tzweyen bösen / das eyn gekieset / und beschlossen es were besser mit gnaden gestrafft werden / dann mith ungnaden leyb und gut sampt der Stat / auff ein mal tzuverließen. </w:t>
      </w:r>
    </w:p>
    <w:p w14:paraId="0C7127AD" w14:textId="77777777" w:rsidR="006259EE" w:rsidRDefault="006259EE" w:rsidP="006259EE">
      <w:pPr>
        <w:pStyle w:val="StandardWeb"/>
      </w:pPr>
      <w:r>
        <w:t xml:space="preserve">Do das Pfeyffer vermarckt / Hat er in der nacht eyn thor an der Stat geöffet / unnd mit vierhundert mannen seynes anhangs heimlich davon getzogen. </w:t>
      </w:r>
    </w:p>
    <w:p w14:paraId="6C0BD536" w14:textId="77777777" w:rsidR="006259EE" w:rsidRDefault="006259EE" w:rsidP="006259EE">
      <w:pPr>
        <w:pStyle w:val="StandardWeb"/>
      </w:pPr>
      <w:r>
        <w:t xml:space="preserve">Als nu die Burger morgens des gewhar worden / sint sie erschrocken / Und haben von stund an ein grossen hauffen irer weyb und thöchtern zu den Fursten ins hör geschickt / sich lassen entschuldigen / Und aber mal gnad gebeten. </w:t>
      </w:r>
    </w:p>
    <w:p w14:paraId="1CFF6FC1" w14:textId="77777777" w:rsidR="006259EE" w:rsidRDefault="006259EE" w:rsidP="006259EE">
      <w:pPr>
        <w:pStyle w:val="StandardWeb"/>
      </w:pPr>
      <w:r>
        <w:t xml:space="preserve">Diße weyber und jungfrasen sint von den Fursten tzu verhör zugelassen / aber ir bit und werbung nit erhört. Sonder ist inen bevolhen wider heym tzu tzihen / und iren mennern anzusagen. Sie solten sich eyntweder yn ir gnad unnd ungnad zustraffen ergeben / Oder sie wolten die Stat anfahen tzuschiessen / und in grund tzuschleyffen. </w:t>
      </w:r>
    </w:p>
    <w:p w14:paraId="0E6F11C3" w14:textId="77777777" w:rsidR="006259EE" w:rsidRDefault="006259EE" w:rsidP="006259EE">
      <w:pPr>
        <w:pStyle w:val="StandardWeb"/>
      </w:pPr>
      <w:r>
        <w:t xml:space="preserve">Daruff die geschickten / des vorigen tages selbs widder tzu den Fursten heraus kommen / den handel beschlossenn / und nach ergangem handel / Haben die Burger den Fursten örst recht angetzeigt / Wie der Pfeyffer hinweg kommen Des die Fursten beschwerung getragen / Und dem nach sie sich vol vermutet / das sich gemelter Pfeyffer mit den seynen / nach den Frenckischen auffrurischen Pawern hinaus wenden wurden / haben sie inen ym Ampt Eyßenach vorbogen lassen. </w:t>
      </w:r>
    </w:p>
    <w:p w14:paraId="560926BA" w14:textId="77777777" w:rsidR="006259EE" w:rsidRDefault="006259EE" w:rsidP="006259EE">
      <w:pPr>
        <w:pStyle w:val="StandardWeb"/>
      </w:pPr>
      <w:r>
        <w:t xml:space="preserve">Am tag Ascensionis domini / das ist der hymelfart Christi / Sind die Burger all samptlich zu den Fursten ins feld hinaus kommen / ynen tzu fusßen gefallen. Die schlössel tzur Stat uberantwort / und sich den obgenanten dreyen Fursten / Namlich dem Churfursten tzu Sachssen / Hertzog Georgen / und dem Landtgraven tzu Hessen yn ir gnad und ungnad gentzlich ergeben / Wölche die Fursten also angenommen / und die Stat darauff eynnhemen lassen / doch Keyserlicher Majestat und dem heiligen Reych / an irer gerechtikeit (wie oblawt) unabbruchlich. </w:t>
      </w:r>
    </w:p>
    <w:p w14:paraId="381F92F3" w14:textId="77777777" w:rsidR="006259EE" w:rsidRDefault="006259EE" w:rsidP="006259EE">
      <w:pPr>
        <w:pStyle w:val="StandardWeb"/>
      </w:pPr>
      <w:r>
        <w:t xml:space="preserve">Diser stund ist den Fursten ym feld kund worden / das der Pfeyffer sampt xcij. Mölhawßern nahet bey Eyßenach gefangen / Die inen dann des volgenden tages gepracht und uberanttwurt worden / Wölche sie (außgenomen was junge lewth gewest / denen aus Furstlicher gütikeit gnad beweyst / und irs lebens gefrist worden) die andern / all / mit dem schwert richten lasßen / unnd ßonderlich den ausgelouffen Monch Pfeyffer / Wölcher ane Beycht und Sacrament / wie ein unvernunfftige Bestia hat sterben wollen / Dann es von anbegyn nye erfaren / das ein Apostata und abtrynniger ye ein gut end genomen het. </w:t>
      </w:r>
    </w:p>
    <w:p w14:paraId="2E5544E7" w14:textId="77777777" w:rsidR="006259EE" w:rsidRDefault="006259EE" w:rsidP="006259EE">
      <w:pPr>
        <w:pStyle w:val="StandardWeb"/>
      </w:pPr>
      <w:r>
        <w:t xml:space="preserve">Dis alles ist zu underricht der warheit tzu ewiger gedechtnis dis handels / und zu eynem exempel und warnung der nachkommenden / damit sie sich vor schaden wissen tzuverhuten / Und sich wider ir herschafft ßo leychtlich nith auffleynen / gutter meynung yn truck gegeben / Montags nach dem Sontag Trinitatis / Nach Christi unsers lieben Herrn gepurt / Tawsent funffhundert / und im funff und tzweyntzigsten Jaren. </w:t>
      </w:r>
    </w:p>
    <w:p w14:paraId="4BFCE900" w14:textId="13053B43" w:rsidR="006259EE" w:rsidRDefault="006259EE">
      <w:pPr>
        <w:spacing w:after="0" w:line="240" w:lineRule="auto"/>
      </w:pPr>
      <w:r>
        <w:br w:type="page"/>
      </w:r>
    </w:p>
    <w:p w14:paraId="67335F93" w14:textId="1116869E" w:rsidR="006259EE" w:rsidRPr="006259EE" w:rsidRDefault="006259EE" w:rsidP="006259EE">
      <w:pPr>
        <w:pStyle w:val="berschrift1"/>
      </w:pPr>
      <w:r w:rsidRPr="006259EE">
        <w:t xml:space="preserve">Unbekannt - Handlung und Artickel so fürgenommen worden </w:t>
      </w:r>
      <w:r w:rsidRPr="006259EE">
        <w:rPr>
          <w:rStyle w:val="Fett"/>
          <w:rFonts w:eastAsiaTheme="majorEastAsia"/>
          <w:b/>
          <w:bCs/>
        </w:rPr>
        <w:t>auff Afftermontag nach Invocavit / von allen Rotten der heüffen / so sich zu samen verpflicht haben / in dem namen der heyligen unnzerteylten dreyeinigkeit.</w:t>
      </w:r>
      <w:r w:rsidRPr="006259EE">
        <w:t xml:space="preserve"> </w:t>
      </w:r>
    </w:p>
    <w:p w14:paraId="38E675C6" w14:textId="77777777" w:rsidR="006259EE" w:rsidRDefault="006259EE" w:rsidP="006259EE">
      <w:pPr>
        <w:pStyle w:val="StandardWeb"/>
      </w:pPr>
      <w:r>
        <w:t xml:space="preserve">Dem almechtigen ewigen got zu lob und eher / unnd anriffung des heiligen Evangelii unnd Götlichs worts / auch zu beystand der gerechtigkeit und götlichs rechten. Ist der Christenlichen vereynigung und pündtnuß angefangen / und niemantz er sey / Geystlich oder Weltlich / zuverdrus unnd nachteyl / sovil das Evangelium unnd Götlich recht inhalt unnd anzeyge / unnd in sonderheit zu merung brüderlicher liebe. </w:t>
      </w:r>
    </w:p>
    <w:p w14:paraId="7C4111EE" w14:textId="77777777" w:rsidR="006259EE" w:rsidRDefault="006259EE" w:rsidP="006259EE">
      <w:pPr>
        <w:pStyle w:val="StandardWeb"/>
      </w:pPr>
      <w:r>
        <w:t xml:space="preserve">Erstlich erpeüt sich ein Ersame lanndtschafft dieser Christenlichen vereinigung / was man Geystlicher oder Weltlicher oberkeit / von Götlichem Rechten zu thun schuldig dem selben in keinen weg widerwertig sein / sonder gehorsamlich halten. </w:t>
      </w:r>
    </w:p>
    <w:p w14:paraId="6759D1F7" w14:textId="77777777" w:rsidR="006259EE" w:rsidRDefault="006259EE" w:rsidP="006259EE">
      <w:pPr>
        <w:pStyle w:val="StandardWeb"/>
      </w:pPr>
      <w:r>
        <w:t xml:space="preserve">Item es ist einer Ersamen landtschafft wil und meynung / das ein gemeiner landtfrid gehalten / und niemanz dem anndern wider Recht thüe. Ob sich aber begeben würde / das yemants mit dem andern zu krieg und affrur bewege / So sol sich niemants Rotten oder partheyen / in keinen weg / Und sol die nechst person in was standts sie sey / macht haben frid zu machen und zu pieten / der sol von stund an bey dem ersten fried pieten oder reiffen gehalten werden ec. Unnd welcher sollich fridtpieten nit halten würder der soll nach seiner verschuldung gestrafft werden. </w:t>
      </w:r>
    </w:p>
    <w:p w14:paraId="7BD8F054" w14:textId="77777777" w:rsidR="006259EE" w:rsidRDefault="006259EE" w:rsidP="006259EE">
      <w:pPr>
        <w:pStyle w:val="StandardWeb"/>
      </w:pPr>
      <w:r>
        <w:t xml:space="preserve">Item Was bekantlicher schuldt / oder darumb man brieff und Sigel / oder glebwirdig urbar hatt / so verfallen seind / sollen bezalt werden / Ob aber yemandts ein eynredt zu haben vermeynt / soll im das Recht vorbehalten seyn / doch yederman auff seyn costen / und gerne yner landtschaffe dießer Christenlicher vereynung halben unbegriffen / Und angend schulden als zehend und ander Rendt unnd güldt sollen stillsten biß zu außtrag des handels. </w:t>
      </w:r>
    </w:p>
    <w:p w14:paraId="4C88D388" w14:textId="77777777" w:rsidR="006259EE" w:rsidRDefault="006259EE" w:rsidP="006259EE">
      <w:pPr>
        <w:pStyle w:val="StandardWeb"/>
      </w:pPr>
      <w:r>
        <w:t xml:space="preserve">Item so Schlösser würden seyn dießer landtart nit gelegen unnd nit in dieser Christenlicher vereynigung verpunden / sollen die selben inhaber der Schlösser mit freundtlicher ermanung ersucht werden / das sie im Schlos nit weiter dan mit profand zu zimlicher notturfft versehen / und die selben Schlesser weder mit geschütz noch personen, die nicht in diße vereynung gethon / besetzen / Das sollen sie thun mit le+üten dießer vereynung verpunden unnd zugehörig / auff iren Costen unnd Schaden / deßgleichen die Clöster. </w:t>
      </w:r>
    </w:p>
    <w:p w14:paraId="3827DC8D" w14:textId="77777777" w:rsidR="006259EE" w:rsidRDefault="006259EE" w:rsidP="006259EE">
      <w:pPr>
        <w:pStyle w:val="StandardWeb"/>
      </w:pPr>
      <w:r>
        <w:t xml:space="preserve">Item wo dienstleut weren / die fursten und heren dienen / die sollen iren eyd auffgeben / und sagen / unnd so sie das thun / sollen sie in dieße vereynung angenomen werden / Welchers aber nit thon will / der soll weyb und kindt zu im nemen / und ein landschafft unbetrüpt lassen / Wo aber ein her / ein amptman / oder andern so in diser verpindtniß ist ervorderte / so soll der selb nit allein / sondern zwen oder drey mit im nemen unnd hören lassen was mitt im gehandelt werde ec. </w:t>
      </w:r>
    </w:p>
    <w:p w14:paraId="6C44E663" w14:textId="77777777" w:rsidR="006259EE" w:rsidRDefault="006259EE" w:rsidP="006259EE">
      <w:pPr>
        <w:pStyle w:val="StandardWeb"/>
      </w:pPr>
      <w:r>
        <w:t xml:space="preserve">Item Wo pfarrer oder Vicary sein / solen sie freündtlich ersucht unnd gebetten werden / das heilig Evangelium zu verkünden unnd zu predigen / und welche das thun wollen / den soll dieselb pfarr ein gepürliche underhaltung geben / Welche aber solichs nicht thun wollen / die sollen geurlopt werden / unnd die pfarr mit einem andern versehen werden ec. </w:t>
      </w:r>
    </w:p>
    <w:p w14:paraId="2A4743A6" w14:textId="77777777" w:rsidR="006259EE" w:rsidRDefault="006259EE" w:rsidP="006259EE">
      <w:pPr>
        <w:pStyle w:val="StandardWeb"/>
      </w:pPr>
      <w:r>
        <w:t xml:space="preserve">Item ob sich yemandts mit seiner oberkeyt in ein vertrag einlassen welt / So soll er on vorwissen und verwilligung gemeiner landtschafft dieße vereynung nit beschliessen / Und ob mit verwilligung bemelter landtschafft des beschlossen wurde / nichts dester weniger / sollen die selben in ewiger verpündtnüß unnd Christlicher vereynung sich verwilligen und das in beleyben. </w:t>
      </w:r>
    </w:p>
    <w:p w14:paraId="0AFB0F80" w14:textId="77777777" w:rsidR="006259EE" w:rsidRDefault="006259EE" w:rsidP="006259EE">
      <w:pPr>
        <w:pStyle w:val="StandardWeb"/>
      </w:pPr>
      <w:r>
        <w:t xml:space="preserve">Item es sollen von yedem hauffen dießer vereynung / ein obersten und vier Rett geordent unnd gesant werden / Die sollen gewalt haben mit sampt anndern obersten unnd Rotten zu handlen wie sich gebürt / damit die gemeynd nicht allwegen zusamen müsse. </w:t>
      </w:r>
    </w:p>
    <w:p w14:paraId="5C8E4CF5" w14:textId="77777777" w:rsidR="006259EE" w:rsidRDefault="006259EE" w:rsidP="006259EE">
      <w:pPr>
        <w:pStyle w:val="StandardWeb"/>
      </w:pPr>
      <w:r>
        <w:t xml:space="preserve">Item es sollen kein raübige güter / so disen miit verwandten entwerdt / underhalten und paßsiert werden ec. </w:t>
      </w:r>
    </w:p>
    <w:p w14:paraId="5A2B3A54" w14:textId="77777777" w:rsidR="006259EE" w:rsidRDefault="006259EE" w:rsidP="006259EE">
      <w:pPr>
        <w:pStyle w:val="StandardWeb"/>
      </w:pPr>
      <w:r>
        <w:t xml:space="preserve">Item welche handtwerckßleüt irer arbeyt nach auß dem land ziechen wolten / der soll seinem pfarrhauptman anloben sich wider diese Christliche vereynung nit bestellen lassen / Sonnder wo er hörte unnd vernem das dießer landtschafft widerwertigs zusteen wollte / sollichs dießer vereynung zu wissen thun / unnd so es von nötten würde / von stund an seynem vatterland zuziechen unnd helffen zu retten / Deßgleychen sollen die kriegßleut auch verbunden sein. </w:t>
      </w:r>
    </w:p>
    <w:p w14:paraId="476994DD" w14:textId="77777777" w:rsidR="006259EE" w:rsidRDefault="006259EE" w:rsidP="006259EE">
      <w:pPr>
        <w:pStyle w:val="StandardWeb"/>
      </w:pPr>
      <w:r>
        <w:t xml:space="preserve">Es sollen gericht und recht wie vor beschehen fürgang haben. </w:t>
      </w:r>
    </w:p>
    <w:p w14:paraId="3880AECA" w14:textId="77777777" w:rsidR="006259EE" w:rsidRDefault="006259EE" w:rsidP="006259EE">
      <w:pPr>
        <w:pStyle w:val="StandardWeb"/>
      </w:pPr>
      <w:r>
        <w:t xml:space="preserve">Item unzimliche Spiel / Gotzlestern / unnd zutrincken ist verpotten / wer das nitt helt / soll nach seyner verschuldung gestrafft werden. </w:t>
      </w:r>
    </w:p>
    <w:p w14:paraId="3BBE4051" w14:textId="77777777" w:rsidR="006259EE" w:rsidRDefault="006259EE" w:rsidP="006259EE">
      <w:pPr>
        <w:pStyle w:val="StandardWeb"/>
      </w:pPr>
      <w:r>
        <w:t xml:space="preserve">Hernach sein bestimpt die doctores so anzeygt sein zu außsprechung des Götlichen Rechten. </w:t>
      </w:r>
    </w:p>
    <w:p w14:paraId="4ABF2E9D" w14:textId="26CABF65" w:rsidR="006259EE" w:rsidRDefault="006259EE" w:rsidP="006259EE">
      <w:pPr>
        <w:pStyle w:val="StandardWeb"/>
      </w:pPr>
      <w:r>
        <w:t>Doctor Martinus Luther</w:t>
      </w:r>
      <w:r>
        <w:br/>
        <w:t>Philipus Melancthon</w:t>
      </w:r>
      <w:r>
        <w:br/>
        <w:t>Doctor Jacob straus zu yßleuben</w:t>
      </w:r>
      <w:r>
        <w:br/>
        <w:t>Osyander zu Nürmberg</w:t>
      </w:r>
      <w:r>
        <w:br/>
        <w:t>Biblicanus zu Nerlingen</w:t>
      </w:r>
      <w:r>
        <w:br/>
        <w:t>Matheus Zeller und seine gesellen zu Straßburg</w:t>
      </w:r>
      <w:r>
        <w:br/>
        <w:t>Conradus predicant zu Uml</w:t>
      </w:r>
      <w:r>
        <w:br/>
        <w:t>Predicant zu Hall</w:t>
      </w:r>
      <w:r>
        <w:br/>
        <w:t>Predicant bey den parfüssern zu Augspurg</w:t>
      </w:r>
      <w:r>
        <w:br/>
        <w:t>Predicant zu Riedlingen</w:t>
      </w:r>
      <w:r>
        <w:br/>
        <w:t>Predicant zu Lindaw im Closter</w:t>
      </w:r>
      <w:r>
        <w:br/>
        <w:t>Ulrich Zwinglin und seine gesellen zu zürch</w:t>
      </w:r>
      <w:r>
        <w:br/>
        <w:t>Predicant zu Reütlingen</w:t>
      </w:r>
      <w:r>
        <w:br/>
        <w:t xml:space="preserve">Der predicant zu Kempten auff dem berg. </w:t>
      </w:r>
    </w:p>
    <w:p w14:paraId="7273CDBE" w14:textId="77777777" w:rsidR="0022039F" w:rsidRDefault="0022039F" w:rsidP="0022039F"/>
    <w:p w14:paraId="4083850F" w14:textId="77777777" w:rsidR="00D5498D" w:rsidRPr="00D5498D" w:rsidRDefault="007166CE" w:rsidP="008E63BE">
      <w:pPr>
        <w:pStyle w:val="berschrift1"/>
      </w:pPr>
      <w:r>
        <w:br w:type="page"/>
      </w:r>
      <w:r w:rsidR="00D5498D" w:rsidRPr="00D5498D">
        <w:t>Quellen:</w:t>
      </w:r>
    </w:p>
    <w:p w14:paraId="1094650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7F5339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4C9AE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3D30D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87F74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126680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72FE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BA072E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56616F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88CAB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79EDAB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94E4855" w14:textId="0812E8C6" w:rsidR="00C35859" w:rsidRPr="006259EE" w:rsidRDefault="00C35859" w:rsidP="006259EE">
      <w:pPr>
        <w:spacing w:after="0" w:line="240" w:lineRule="auto"/>
        <w:rPr>
          <w:rFonts w:eastAsia="Times New Roman"/>
          <w:color w:val="000000"/>
          <w:szCs w:val="24"/>
          <w:lang w:eastAsia="de-DE"/>
        </w:rPr>
      </w:pPr>
    </w:p>
    <w:sectPr w:rsidR="00C35859" w:rsidRPr="006259E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9EE"/>
    <w:rsid w:val="00082307"/>
    <w:rsid w:val="000C66E5"/>
    <w:rsid w:val="001F54C4"/>
    <w:rsid w:val="0022039F"/>
    <w:rsid w:val="00272484"/>
    <w:rsid w:val="00297F83"/>
    <w:rsid w:val="002E6D11"/>
    <w:rsid w:val="00381C0C"/>
    <w:rsid w:val="00537F59"/>
    <w:rsid w:val="006259EE"/>
    <w:rsid w:val="007166CE"/>
    <w:rsid w:val="007E1779"/>
    <w:rsid w:val="0083667B"/>
    <w:rsid w:val="008D7463"/>
    <w:rsid w:val="008E417E"/>
    <w:rsid w:val="008E63BE"/>
    <w:rsid w:val="00C35859"/>
    <w:rsid w:val="00C77E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F773"/>
  <w15:chartTrackingRefBased/>
  <w15:docId w15:val="{C8A0072A-A15F-4A75-81A4-1E8B4AC63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6259E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72646767">
      <w:bodyDiv w:val="1"/>
      <w:marLeft w:val="0"/>
      <w:marRight w:val="0"/>
      <w:marTop w:val="0"/>
      <w:marBottom w:val="0"/>
      <w:divBdr>
        <w:top w:val="none" w:sz="0" w:space="0" w:color="auto"/>
        <w:left w:val="none" w:sz="0" w:space="0" w:color="auto"/>
        <w:bottom w:val="none" w:sz="0" w:space="0" w:color="auto"/>
        <w:right w:val="none" w:sz="0" w:space="0" w:color="auto"/>
      </w:divBdr>
      <w:divsChild>
        <w:div w:id="844516132">
          <w:marLeft w:val="0"/>
          <w:marRight w:val="0"/>
          <w:marTop w:val="0"/>
          <w:marBottom w:val="0"/>
          <w:divBdr>
            <w:top w:val="none" w:sz="0" w:space="0" w:color="auto"/>
            <w:left w:val="none" w:sz="0" w:space="0" w:color="auto"/>
            <w:bottom w:val="none" w:sz="0" w:space="0" w:color="auto"/>
            <w:right w:val="none" w:sz="0" w:space="0" w:color="auto"/>
          </w:divBdr>
        </w:div>
      </w:divsChild>
    </w:div>
    <w:div w:id="1181090567">
      <w:bodyDiv w:val="1"/>
      <w:marLeft w:val="0"/>
      <w:marRight w:val="0"/>
      <w:marTop w:val="0"/>
      <w:marBottom w:val="0"/>
      <w:divBdr>
        <w:top w:val="none" w:sz="0" w:space="0" w:color="auto"/>
        <w:left w:val="none" w:sz="0" w:space="0" w:color="auto"/>
        <w:bottom w:val="none" w:sz="0" w:space="0" w:color="auto"/>
        <w:right w:val="none" w:sz="0" w:space="0" w:color="auto"/>
      </w:divBdr>
      <w:divsChild>
        <w:div w:id="2103599042">
          <w:marLeft w:val="0"/>
          <w:marRight w:val="0"/>
          <w:marTop w:val="0"/>
          <w:marBottom w:val="0"/>
          <w:divBdr>
            <w:top w:val="none" w:sz="0" w:space="0" w:color="auto"/>
            <w:left w:val="none" w:sz="0" w:space="0" w:color="auto"/>
            <w:bottom w:val="none" w:sz="0" w:space="0" w:color="auto"/>
            <w:right w:val="none" w:sz="0" w:space="0" w:color="auto"/>
          </w:divBdr>
        </w:div>
        <w:div w:id="110573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3393</Words>
  <Characters>21381</Characters>
  <Application>Microsoft Office Word</Application>
  <DocSecurity>0</DocSecurity>
  <Lines>178</Lines>
  <Paragraphs>49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24725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2020-11-01T07:58:00Z</dcterms:modified>
  <dc:title>Schriften über den Bauernkrieg</dc:title>
  <dc:creator>diverse</dc:creator>
  <cp:keywords>Bauernkrieg</cp:keywords>
  <dc:language>de</dc:language>
</cp:coreProperties>
</file>